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5B08BF" w:rsidRDefault="005B08BF" w:rsidP="00146E49">
      <w:pPr>
        <w:rPr>
          <w:b/>
          <w:lang w:val="ro-RO"/>
        </w:rPr>
      </w:pPr>
    </w:p>
    <w:p w:rsidR="0000577A" w:rsidRPr="00A22971" w:rsidRDefault="0000577A"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2F3CA4" w:rsidRDefault="00E9201F" w:rsidP="002F3CA4">
      <w:pPr>
        <w:ind w:firstLine="720"/>
        <w:jc w:val="both"/>
        <w:rPr>
          <w:b/>
          <w:strike/>
          <w:lang w:val="ro-RO"/>
        </w:rPr>
      </w:pPr>
      <w:r w:rsidRPr="001E1C04">
        <w:rPr>
          <w:lang w:val="ro-RO"/>
        </w:rPr>
        <w:t xml:space="preserve">Academia de Studii Economice din București organizează concurs pentru ocuparea postului </w:t>
      </w:r>
      <w:r>
        <w:rPr>
          <w:rFonts w:eastAsia="Calibri"/>
          <w:b/>
          <w:i/>
          <w:lang w:val="ro-RO"/>
        </w:rPr>
        <w:t xml:space="preserve">Expert consilier / psiholog </w:t>
      </w:r>
      <w:r w:rsidR="00462967">
        <w:rPr>
          <w:rFonts w:eastAsia="Calibri"/>
          <w:b/>
          <w:i/>
          <w:lang w:val="ro-RO"/>
        </w:rPr>
        <w:t>4</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207C93" w:rsidRPr="002473E0">
        <w:rPr>
          <w:lang w:val="ro-RO"/>
        </w:rPr>
        <w:t>„</w:t>
      </w:r>
      <w:r w:rsidR="00207C93" w:rsidRPr="002473E0">
        <w:rPr>
          <w:b/>
          <w:i/>
          <w:lang w:val="ro-RO"/>
        </w:rPr>
        <w:t xml:space="preserve">StudentASE! </w:t>
      </w:r>
      <w:r w:rsidR="00207C93" w:rsidRPr="002473E0">
        <w:rPr>
          <w:b/>
          <w:lang w:val="ro-RO"/>
        </w:rPr>
        <w:t>Echitate, Incluziune, Acces pentru studenţii ASE</w:t>
      </w:r>
      <w:r w:rsidR="00207C93">
        <w:t xml:space="preserve">”, </w:t>
      </w:r>
      <w:r w:rsidR="00207C93" w:rsidRPr="00DF7F6A">
        <w:rPr>
          <w:bCs/>
          <w:lang w:val="ro-RO" w:eastAsia="ro-RO"/>
        </w:rPr>
        <w:t xml:space="preserve">contract </w:t>
      </w:r>
      <w:r w:rsidR="002F3CA4">
        <w:rPr>
          <w:b/>
          <w:color w:val="444444"/>
          <w:lang w:eastAsia="ro-RO"/>
        </w:rPr>
        <w:t>CNFIS-FDI-2022-0331</w:t>
      </w:r>
      <w:r w:rsidR="002F3CA4">
        <w:rPr>
          <w:bCs/>
          <w:lang w:val="ro-RO" w:eastAsia="ro-RO"/>
        </w:rPr>
        <w:t xml:space="preserve">, </w:t>
      </w:r>
      <w:r w:rsidR="002F3CA4">
        <w:rPr>
          <w:rFonts w:eastAsia="Calibri"/>
          <w:color w:val="000000"/>
          <w:lang w:val="ro-RO"/>
        </w:rPr>
        <w:t xml:space="preserve">Domeniul: </w:t>
      </w:r>
      <w:r w:rsidR="002F3CA4">
        <w:rPr>
          <w:color w:val="000000"/>
          <w:lang w:val="ro-RO"/>
        </w:rPr>
        <w:t>1.</w:t>
      </w:r>
      <w:r w:rsidR="002F3CA4">
        <w:rPr>
          <w:sz w:val="20"/>
          <w:szCs w:val="20"/>
        </w:rPr>
        <w:t xml:space="preserve"> </w:t>
      </w:r>
      <w:proofErr w:type="spellStart"/>
      <w:r w:rsidR="002F3CA4">
        <w:t>Creşterea</w:t>
      </w:r>
      <w:proofErr w:type="spellEnd"/>
      <w:r w:rsidR="002F3CA4">
        <w:t xml:space="preserve"> </w:t>
      </w:r>
      <w:proofErr w:type="spellStart"/>
      <w:r w:rsidR="002F3CA4">
        <w:t>echităţii</w:t>
      </w:r>
      <w:proofErr w:type="spellEnd"/>
      <w:r w:rsidR="002F3CA4">
        <w:t xml:space="preserve"> </w:t>
      </w:r>
      <w:proofErr w:type="spellStart"/>
      <w:r w:rsidR="002F3CA4">
        <w:t>sociale</w:t>
      </w:r>
      <w:proofErr w:type="spellEnd"/>
      <w:r w:rsidR="002F3CA4">
        <w:t xml:space="preserve">, </w:t>
      </w:r>
      <w:proofErr w:type="spellStart"/>
      <w:r w:rsidR="002F3CA4">
        <w:t>în</w:t>
      </w:r>
      <w:proofErr w:type="spellEnd"/>
      <w:r w:rsidR="002F3CA4">
        <w:t xml:space="preserve"> </w:t>
      </w:r>
      <w:proofErr w:type="spellStart"/>
      <w:r w:rsidR="002F3CA4">
        <w:t>vederea</w:t>
      </w:r>
      <w:proofErr w:type="spellEnd"/>
      <w:r w:rsidR="002F3CA4">
        <w:t xml:space="preserve"> </w:t>
      </w:r>
      <w:proofErr w:type="spellStart"/>
      <w:r w:rsidR="002F3CA4">
        <w:t>incluziunii</w:t>
      </w:r>
      <w:proofErr w:type="spellEnd"/>
      <w:r w:rsidR="002F3CA4">
        <w:t xml:space="preserve"> </w:t>
      </w:r>
      <w:proofErr w:type="spellStart"/>
      <w:r w:rsidR="002F3CA4">
        <w:t>sociale</w:t>
      </w:r>
      <w:proofErr w:type="spellEnd"/>
      <w:r w:rsidR="002F3CA4">
        <w:t xml:space="preserve"> </w:t>
      </w:r>
      <w:proofErr w:type="spellStart"/>
      <w:r w:rsidR="002F3CA4">
        <w:t>și</w:t>
      </w:r>
      <w:proofErr w:type="spellEnd"/>
      <w:r w:rsidR="002F3CA4">
        <w:t xml:space="preserve"> </w:t>
      </w:r>
      <w:proofErr w:type="spellStart"/>
      <w:r w:rsidR="002F3CA4">
        <w:t>sporirea</w:t>
      </w:r>
      <w:proofErr w:type="spellEnd"/>
      <w:r w:rsidR="002F3CA4">
        <w:t xml:space="preserve"> </w:t>
      </w:r>
      <w:proofErr w:type="spellStart"/>
      <w:r w:rsidR="002F3CA4">
        <w:t>accesului</w:t>
      </w:r>
      <w:proofErr w:type="spellEnd"/>
      <w:r w:rsidR="002F3CA4">
        <w:t xml:space="preserve"> la </w:t>
      </w:r>
      <w:proofErr w:type="spellStart"/>
      <w:r w:rsidR="002F3CA4">
        <w:t>învățământul</w:t>
      </w:r>
      <w:proofErr w:type="spellEnd"/>
      <w:r w:rsidR="002F3CA4">
        <w:t xml:space="preserve"> superior.</w:t>
      </w:r>
    </w:p>
    <w:p w:rsidR="00E9201F" w:rsidRDefault="00E9201F" w:rsidP="002F3CA4">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462967">
            <w:pPr>
              <w:jc w:val="center"/>
              <w:rPr>
                <w:rFonts w:eastAsia="Calibri"/>
                <w:lang w:val="ro-RO"/>
              </w:rPr>
            </w:pPr>
            <w:r w:rsidRPr="00DF7F6A">
              <w:rPr>
                <w:rFonts w:eastAsia="Calibri"/>
                <w:lang w:val="ro-RO"/>
              </w:rPr>
              <w:t>1</w:t>
            </w:r>
            <w:r w:rsidR="00A91862">
              <w:rPr>
                <w:rFonts w:eastAsia="Calibri"/>
                <w:lang w:val="ro-RO"/>
              </w:rPr>
              <w:t>.</w:t>
            </w:r>
          </w:p>
        </w:tc>
        <w:tc>
          <w:tcPr>
            <w:tcW w:w="2409" w:type="dxa"/>
            <w:shd w:val="clear" w:color="auto" w:fill="auto"/>
          </w:tcPr>
          <w:p w:rsidR="00E9201F" w:rsidRPr="00DF7F6A" w:rsidRDefault="00E9201F" w:rsidP="00462967">
            <w:pPr>
              <w:rPr>
                <w:rFonts w:eastAsia="Calibri"/>
                <w:lang w:val="ro-RO"/>
              </w:rPr>
            </w:pPr>
            <w:r>
              <w:rPr>
                <w:rFonts w:eastAsia="Calibri"/>
                <w:lang w:val="ro-RO"/>
              </w:rPr>
              <w:t xml:space="preserve">Expert consilier psiholog </w:t>
            </w:r>
            <w:r w:rsidR="00462967">
              <w:rPr>
                <w:rFonts w:eastAsia="Calibri"/>
                <w:lang w:val="ro-RO"/>
              </w:rPr>
              <w:t>4</w:t>
            </w:r>
          </w:p>
        </w:tc>
        <w:tc>
          <w:tcPr>
            <w:tcW w:w="3119" w:type="dxa"/>
            <w:shd w:val="clear" w:color="auto" w:fill="auto"/>
          </w:tcPr>
          <w:p w:rsidR="00E9201F" w:rsidRPr="00DF7F6A" w:rsidRDefault="00E9201F" w:rsidP="00207C93">
            <w:pPr>
              <w:rPr>
                <w:lang w:val="ro-RO"/>
              </w:rPr>
            </w:pPr>
            <w:r w:rsidRPr="00DF7F6A">
              <w:rPr>
                <w:lang w:val="ro-RO"/>
              </w:rPr>
              <w:t>7 luni (nu mai târziu de 1</w:t>
            </w:r>
            <w:r w:rsidR="00207C93">
              <w:rPr>
                <w:lang w:val="ro-RO"/>
              </w:rPr>
              <w:t xml:space="preserve">6 </w:t>
            </w:r>
            <w:r w:rsidRPr="00DF7F6A">
              <w:rPr>
                <w:lang w:val="ro-RO"/>
              </w:rPr>
              <w:t>decembrie 202</w:t>
            </w:r>
            <w:r w:rsidR="00207C93">
              <w:rPr>
                <w:lang w:val="ro-RO"/>
              </w:rPr>
              <w:t>2</w:t>
            </w:r>
            <w:r w:rsidRPr="00DF7F6A">
              <w:rPr>
                <w:lang w:val="ro-RO"/>
              </w:rPr>
              <w:t>)</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w:t>
      </w:r>
      <w:r w:rsidR="00A80B6C">
        <w:rPr>
          <w:rFonts w:eastAsia="Calibri"/>
          <w:color w:val="000000"/>
        </w:rPr>
        <w:t>studiilor prevăzute a se realiza în cadrul proiectului</w:t>
      </w:r>
      <w:r w:rsidRPr="00A22971">
        <w:t>;</w:t>
      </w:r>
    </w:p>
    <w:p w:rsidR="008904A4" w:rsidRPr="00A80B6C"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A80B6C" w:rsidRPr="00A22971" w:rsidRDefault="00A80B6C"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Pr>
          <w:rFonts w:eastAsia="Calibri"/>
          <w:color w:val="000000"/>
        </w:rPr>
        <w:t>Participă la conferinţe de profil;</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 xml:space="preserve">Participă la întâlnirile cu reprezentanții </w:t>
      </w:r>
      <w:r w:rsidR="00A80B6C">
        <w:rPr>
          <w:rFonts w:eastAsia="Calibri"/>
          <w:color w:val="000000"/>
        </w:rPr>
        <w:t xml:space="preserve">centrelor de consiliere şi ai </w:t>
      </w:r>
      <w:r w:rsidRPr="00A22971">
        <w:rPr>
          <w:rFonts w:eastAsia="Calibri"/>
          <w:color w:val="000000"/>
        </w:rPr>
        <w:t>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5B08BF"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A22971" w:rsidRPr="00A22971" w:rsidRDefault="00A22971" w:rsidP="00A22971">
      <w:pPr>
        <w:contextualSpacing/>
        <w:jc w:val="both"/>
        <w:rPr>
          <w:lang w:val="ro-RO"/>
        </w:rPr>
      </w:pP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00577A" w:rsidRDefault="0000577A" w:rsidP="0000577A">
      <w:pPr>
        <w:contextualSpacing/>
        <w:jc w:val="both"/>
      </w:pP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lastRenderedPageBreak/>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t>Lieury, Alain (2008), Experimente de psihologie pentru dezvoltarea personală, Iași, Editura Polirom.</w:t>
      </w:r>
    </w:p>
    <w:p w:rsidR="00E561F4" w:rsidRDefault="00B14354" w:rsidP="00E561F4">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E561F4" w:rsidRPr="00A22971" w:rsidRDefault="00E561F4" w:rsidP="00E561F4">
      <w:pPr>
        <w:pStyle w:val="ListParagraph"/>
        <w:numPr>
          <w:ilvl w:val="0"/>
          <w:numId w:val="17"/>
        </w:numPr>
        <w:tabs>
          <w:tab w:val="left" w:pos="284"/>
        </w:tabs>
        <w:ind w:left="0" w:firstLine="0"/>
        <w:jc w:val="both"/>
      </w:pPr>
      <w:r>
        <w:t xml:space="preserve">***, </w:t>
      </w:r>
      <w:r w:rsidRPr="00E561F4">
        <w:rPr>
          <w:i/>
          <w:color w:val="000000"/>
        </w:rPr>
        <w:t xml:space="preserve">Procedura operațională a Sistemului de control managerial intern. Monitorizarea inserției socio-profesionale a absolvenților Academiei de Studii Economice din București </w:t>
      </w:r>
      <w:r w:rsidRPr="00E561F4">
        <w:rPr>
          <w:color w:val="000000"/>
          <w:shd w:val="clear" w:color="auto" w:fill="FFFFFF"/>
        </w:rPr>
        <w:t>PO 201- ASE/2016</w:t>
      </w:r>
    </w:p>
    <w:p w:rsidR="00A22971" w:rsidRPr="00A22971" w:rsidRDefault="00B14354"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207C93" w:rsidRDefault="00207C93" w:rsidP="00207C93">
      <w:pPr>
        <w:ind w:firstLine="720"/>
        <w:jc w:val="both"/>
        <w:rPr>
          <w:u w:val="single"/>
          <w:lang w:val="ro-RO"/>
        </w:rPr>
      </w:pPr>
      <w:r w:rsidRPr="003929C9">
        <w:rPr>
          <w:b/>
          <w:lang w:val="ro-RO"/>
        </w:rPr>
        <w:t xml:space="preserve">E. </w:t>
      </w:r>
      <w:r w:rsidRPr="003929C9">
        <w:rPr>
          <w:u w:val="single"/>
          <w:lang w:val="ro-RO"/>
        </w:rPr>
        <w:t>Date de contact:</w:t>
      </w:r>
    </w:p>
    <w:p w:rsidR="00207C93" w:rsidRPr="003929C9" w:rsidRDefault="00207C93" w:rsidP="00207C93">
      <w:pPr>
        <w:ind w:firstLine="720"/>
        <w:jc w:val="both"/>
        <w:rPr>
          <w:u w:val="single"/>
          <w:lang w:val="ro-RO"/>
        </w:rPr>
      </w:pPr>
    </w:p>
    <w:p w:rsidR="00207C93" w:rsidRPr="00DF7F6A" w:rsidRDefault="00207C93" w:rsidP="00207C93">
      <w:pPr>
        <w:jc w:val="both"/>
        <w:rPr>
          <w:lang w:val="ro-RO"/>
        </w:rPr>
      </w:pPr>
      <w:r w:rsidRPr="00DF7F6A">
        <w:rPr>
          <w:lang w:val="ro-RO"/>
        </w:rPr>
        <w:t xml:space="preserve">Dosarele de concurs </w:t>
      </w:r>
      <w:r>
        <w:rPr>
          <w:lang w:val="ro-RO"/>
        </w:rPr>
        <w:t>se vor depune până la data de 20</w:t>
      </w:r>
      <w:r>
        <w:rPr>
          <w:lang w:val="ro-RO" w:eastAsia="ro-RO"/>
        </w:rPr>
        <w:t>.04.2022</w:t>
      </w:r>
      <w:r w:rsidRPr="00DF7F6A">
        <w:rPr>
          <w:lang w:val="ro-RO" w:eastAsia="ro-RO"/>
        </w:rPr>
        <w:t>,</w:t>
      </w:r>
      <w:r w:rsidRPr="00DF7F6A">
        <w:rPr>
          <w:lang w:val="ro-RO"/>
        </w:rPr>
        <w:t xml:space="preserve"> ora 16:00, la Registratura ASE.</w:t>
      </w:r>
    </w:p>
    <w:p w:rsidR="00207C93" w:rsidRDefault="00207C93" w:rsidP="00207C93">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207C93" w:rsidRPr="00490052" w:rsidRDefault="00207C93" w:rsidP="00207C93">
      <w:pPr>
        <w:jc w:val="both"/>
        <w:rPr>
          <w:sz w:val="16"/>
          <w:szCs w:val="16"/>
          <w:lang w:val="ro-RO"/>
        </w:rPr>
      </w:pPr>
    </w:p>
    <w:p w:rsidR="00196BFA" w:rsidRDefault="00196BFA" w:rsidP="00196BFA">
      <w:pPr>
        <w:ind w:firstLine="720"/>
        <w:jc w:val="both"/>
        <w:rPr>
          <w:lang w:val="ro-RO"/>
        </w:rPr>
      </w:pPr>
      <w:r>
        <w:rPr>
          <w:b/>
          <w:lang w:val="ro-RO"/>
        </w:rPr>
        <w:t xml:space="preserve">F. </w:t>
      </w:r>
      <w:r>
        <w:rPr>
          <w:u w:val="single"/>
          <w:lang w:val="ro-RO"/>
        </w:rPr>
        <w:t>Calendarul concursului</w:t>
      </w:r>
      <w:r>
        <w:rPr>
          <w:lang w:val="ro-RO"/>
        </w:rPr>
        <w:t>:</w:t>
      </w:r>
    </w:p>
    <w:p w:rsidR="00196BFA" w:rsidRDefault="00196BFA" w:rsidP="00196BFA">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196BFA" w:rsidTr="00196BFA">
        <w:tc>
          <w:tcPr>
            <w:tcW w:w="0" w:type="auto"/>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b/>
                <w:lang w:val="ro-RO"/>
              </w:rPr>
            </w:pPr>
            <w:r>
              <w:rPr>
                <w:rFonts w:ascii="Times New Roman" w:hAnsi="Times New Roman"/>
                <w:b/>
                <w:lang w:val="ro-RO"/>
              </w:rPr>
              <w:t>Data</w:t>
            </w:r>
          </w:p>
        </w:tc>
      </w:tr>
      <w:tr w:rsidR="00196BFA" w:rsidTr="00196BFA">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14.04.2021</w:t>
            </w:r>
          </w:p>
        </w:tc>
      </w:tr>
      <w:tr w:rsidR="00196BFA" w:rsidTr="00196BFA">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 xml:space="preserve">15.04.2022, ora 13.30 – </w:t>
            </w:r>
          </w:p>
          <w:p w:rsidR="00196BFA" w:rsidRDefault="00196BFA">
            <w:pPr>
              <w:jc w:val="center"/>
              <w:rPr>
                <w:rFonts w:ascii="Times New Roman" w:hAnsi="Times New Roman"/>
                <w:lang w:val="ro-RO"/>
              </w:rPr>
            </w:pPr>
            <w:r>
              <w:rPr>
                <w:rFonts w:ascii="Times New Roman" w:hAnsi="Times New Roman"/>
                <w:lang w:val="ro-RO"/>
              </w:rPr>
              <w:t>28.04.2022, ora 16.00</w:t>
            </w:r>
          </w:p>
        </w:tc>
      </w:tr>
      <w:tr w:rsidR="00196BFA" w:rsidTr="00196BFA">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29.04.2022</w:t>
            </w:r>
          </w:p>
        </w:tc>
      </w:tr>
      <w:tr w:rsidR="00196BFA" w:rsidTr="00196BFA">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29.04.2022</w:t>
            </w:r>
          </w:p>
        </w:tc>
      </w:tr>
      <w:tr w:rsidR="00196BFA" w:rsidTr="00196BFA">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02.05.2022, ora 16.00</w:t>
            </w:r>
          </w:p>
        </w:tc>
      </w:tr>
      <w:tr w:rsidR="00196BFA" w:rsidTr="00196BFA">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02.05.2022</w:t>
            </w:r>
          </w:p>
        </w:tc>
      </w:tr>
      <w:tr w:rsidR="00196BFA" w:rsidTr="00196BFA">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03.05.2022</w:t>
            </w:r>
          </w:p>
        </w:tc>
      </w:tr>
      <w:tr w:rsidR="00196BFA" w:rsidTr="00196BFA">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03.05.2022</w:t>
            </w:r>
          </w:p>
        </w:tc>
      </w:tr>
      <w:tr w:rsidR="00196BFA" w:rsidTr="00196BFA">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04.05.2022</w:t>
            </w:r>
          </w:p>
        </w:tc>
      </w:tr>
      <w:tr w:rsidR="00196BFA" w:rsidTr="00196BFA">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04.05.2022</w:t>
            </w:r>
          </w:p>
        </w:tc>
      </w:tr>
      <w:tr w:rsidR="00196BFA" w:rsidTr="00196BFA">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05.05.2022</w:t>
            </w:r>
          </w:p>
        </w:tc>
      </w:tr>
      <w:tr w:rsidR="00196BFA" w:rsidTr="00196BFA">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196BFA" w:rsidRDefault="00196BFA" w:rsidP="00196BF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196BFA" w:rsidRDefault="00196BFA">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196BFA" w:rsidRDefault="00196BFA">
            <w:pPr>
              <w:jc w:val="center"/>
              <w:rPr>
                <w:rFonts w:ascii="Times New Roman" w:hAnsi="Times New Roman"/>
                <w:lang w:val="ro-RO"/>
              </w:rPr>
            </w:pPr>
            <w:r>
              <w:rPr>
                <w:rFonts w:ascii="Times New Roman" w:hAnsi="Times New Roman"/>
                <w:lang w:val="ro-RO"/>
              </w:rPr>
              <w:t>Conform normativelor in vigoare</w:t>
            </w:r>
          </w:p>
        </w:tc>
      </w:tr>
    </w:tbl>
    <w:p w:rsidR="00196BFA" w:rsidRDefault="00196BFA" w:rsidP="00196BFA">
      <w:pPr>
        <w:spacing w:after="120"/>
        <w:jc w:val="both"/>
        <w:rPr>
          <w:lang w:val="ro-RO"/>
        </w:rPr>
      </w:pPr>
    </w:p>
    <w:p w:rsidR="00196BFA" w:rsidRDefault="00196BFA" w:rsidP="00196BFA">
      <w:pPr>
        <w:spacing w:after="120"/>
        <w:jc w:val="both"/>
        <w:rPr>
          <w:lang w:val="ro-RO"/>
        </w:rPr>
      </w:pPr>
      <w:r>
        <w:rPr>
          <w:lang w:val="ro-RO"/>
        </w:rPr>
        <w:t>Data: 14.04.2022</w:t>
      </w:r>
    </w:p>
    <w:p w:rsidR="00196BFA" w:rsidRDefault="00196BFA" w:rsidP="00196BFA">
      <w:pPr>
        <w:spacing w:after="120"/>
        <w:jc w:val="both"/>
        <w:rPr>
          <w:lang w:val="ro-RO"/>
        </w:rPr>
      </w:pPr>
      <w:r>
        <w:rPr>
          <w:lang w:val="ro-RO"/>
        </w:rPr>
        <w:t>Director de proiect,</w:t>
      </w:r>
    </w:p>
    <w:p w:rsidR="00196BFA" w:rsidRDefault="00196BFA" w:rsidP="00196BFA">
      <w:pPr>
        <w:spacing w:after="120"/>
        <w:jc w:val="both"/>
        <w:rPr>
          <w:lang w:val="ro-RO"/>
        </w:rPr>
      </w:pPr>
      <w:r>
        <w:rPr>
          <w:lang w:val="ro-RO"/>
        </w:rPr>
        <w:t>Conf. univ. dr. Camelia Stăiculescu</w:t>
      </w:r>
    </w:p>
    <w:p w:rsidR="00196BFA" w:rsidRDefault="00196BFA" w:rsidP="00196BFA">
      <w:pPr>
        <w:ind w:firstLine="426"/>
        <w:jc w:val="both"/>
        <w:rPr>
          <w:lang w:val="ro-RO"/>
        </w:rPr>
      </w:pPr>
    </w:p>
    <w:p w:rsidR="00E71FFB" w:rsidRPr="00A22971" w:rsidRDefault="00E71FFB" w:rsidP="00196BFA">
      <w:pPr>
        <w:jc w:val="both"/>
        <w:rPr>
          <w:lang w:val="ro-RO"/>
        </w:rPr>
      </w:pPr>
      <w:bookmarkStart w:id="0" w:name="_GoBack"/>
      <w:bookmarkEnd w:id="0"/>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354" w:rsidRDefault="00B14354">
      <w:r>
        <w:separator/>
      </w:r>
    </w:p>
  </w:endnote>
  <w:endnote w:type="continuationSeparator" w:id="0">
    <w:p w:rsidR="00B14354" w:rsidRDefault="00B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62967">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354" w:rsidRDefault="00B14354">
      <w:r>
        <w:separator/>
      </w:r>
    </w:p>
  </w:footnote>
  <w:footnote w:type="continuationSeparator" w:id="0">
    <w:p w:rsidR="00B14354" w:rsidRDefault="00B1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869A2"/>
    <w:rsid w:val="00194DB3"/>
    <w:rsid w:val="00196BFA"/>
    <w:rsid w:val="001A0F3E"/>
    <w:rsid w:val="001B7E84"/>
    <w:rsid w:val="001C0B5F"/>
    <w:rsid w:val="001D6DE6"/>
    <w:rsid w:val="00201D51"/>
    <w:rsid w:val="00207C93"/>
    <w:rsid w:val="002159E2"/>
    <w:rsid w:val="0022001B"/>
    <w:rsid w:val="002375E0"/>
    <w:rsid w:val="002516D5"/>
    <w:rsid w:val="00263835"/>
    <w:rsid w:val="00293992"/>
    <w:rsid w:val="002D077C"/>
    <w:rsid w:val="002F3CA4"/>
    <w:rsid w:val="002F458C"/>
    <w:rsid w:val="00300820"/>
    <w:rsid w:val="003053D8"/>
    <w:rsid w:val="003147A3"/>
    <w:rsid w:val="00317A8C"/>
    <w:rsid w:val="00335B6D"/>
    <w:rsid w:val="0035096F"/>
    <w:rsid w:val="00370FF4"/>
    <w:rsid w:val="003B3ED4"/>
    <w:rsid w:val="003F62A3"/>
    <w:rsid w:val="00425516"/>
    <w:rsid w:val="00434904"/>
    <w:rsid w:val="00442624"/>
    <w:rsid w:val="00442B08"/>
    <w:rsid w:val="00460DA1"/>
    <w:rsid w:val="00462967"/>
    <w:rsid w:val="00470DE5"/>
    <w:rsid w:val="00485B88"/>
    <w:rsid w:val="004B5B5E"/>
    <w:rsid w:val="004D4957"/>
    <w:rsid w:val="004F3DA3"/>
    <w:rsid w:val="0051515A"/>
    <w:rsid w:val="00520F7F"/>
    <w:rsid w:val="0053321B"/>
    <w:rsid w:val="00595366"/>
    <w:rsid w:val="005B08BF"/>
    <w:rsid w:val="005C4FC2"/>
    <w:rsid w:val="006217C9"/>
    <w:rsid w:val="0062443A"/>
    <w:rsid w:val="00625F5F"/>
    <w:rsid w:val="00635F93"/>
    <w:rsid w:val="00661030"/>
    <w:rsid w:val="006669D8"/>
    <w:rsid w:val="006672B3"/>
    <w:rsid w:val="006D1954"/>
    <w:rsid w:val="006E0630"/>
    <w:rsid w:val="0070374F"/>
    <w:rsid w:val="00715DA3"/>
    <w:rsid w:val="007167D2"/>
    <w:rsid w:val="00720A11"/>
    <w:rsid w:val="00721972"/>
    <w:rsid w:val="0072557E"/>
    <w:rsid w:val="00737F03"/>
    <w:rsid w:val="00744B6D"/>
    <w:rsid w:val="007468B6"/>
    <w:rsid w:val="00761598"/>
    <w:rsid w:val="00767E8F"/>
    <w:rsid w:val="00795208"/>
    <w:rsid w:val="007D2515"/>
    <w:rsid w:val="007D5B17"/>
    <w:rsid w:val="007E0CC3"/>
    <w:rsid w:val="007F4E68"/>
    <w:rsid w:val="00821220"/>
    <w:rsid w:val="00842A03"/>
    <w:rsid w:val="00863B84"/>
    <w:rsid w:val="00873B64"/>
    <w:rsid w:val="00880DCF"/>
    <w:rsid w:val="008904A4"/>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3908"/>
    <w:rsid w:val="009C1F9E"/>
    <w:rsid w:val="009C4CA7"/>
    <w:rsid w:val="009D5254"/>
    <w:rsid w:val="009E1267"/>
    <w:rsid w:val="009E2BFC"/>
    <w:rsid w:val="009F67B3"/>
    <w:rsid w:val="00A15CBE"/>
    <w:rsid w:val="00A16E79"/>
    <w:rsid w:val="00A22971"/>
    <w:rsid w:val="00A66372"/>
    <w:rsid w:val="00A80B6C"/>
    <w:rsid w:val="00A91862"/>
    <w:rsid w:val="00A97592"/>
    <w:rsid w:val="00AA3183"/>
    <w:rsid w:val="00AB4A31"/>
    <w:rsid w:val="00AB7100"/>
    <w:rsid w:val="00AC01C9"/>
    <w:rsid w:val="00AC0D58"/>
    <w:rsid w:val="00AE3F20"/>
    <w:rsid w:val="00B11256"/>
    <w:rsid w:val="00B14354"/>
    <w:rsid w:val="00B36ECE"/>
    <w:rsid w:val="00B40FEA"/>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A6150"/>
    <w:rsid w:val="00DB415A"/>
    <w:rsid w:val="00DB743B"/>
    <w:rsid w:val="00E561F4"/>
    <w:rsid w:val="00E56F5F"/>
    <w:rsid w:val="00E71FFB"/>
    <w:rsid w:val="00E9201F"/>
    <w:rsid w:val="00EB42BF"/>
    <w:rsid w:val="00EC0889"/>
    <w:rsid w:val="00EC511F"/>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C6B02"/>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360937743">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2053</Words>
  <Characters>11910</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13936</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6</cp:revision>
  <cp:lastPrinted>2017-05-16T12:04:00Z</cp:lastPrinted>
  <dcterms:created xsi:type="dcterms:W3CDTF">2022-04-12T12:14:00Z</dcterms:created>
  <dcterms:modified xsi:type="dcterms:W3CDTF">2022-04-13T10:27:00Z</dcterms:modified>
</cp:coreProperties>
</file>